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9899D" w14:textId="77777777" w:rsidR="00F279A8" w:rsidRDefault="00F279A8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000000"/>
          <w:lang/>
        </w:rPr>
        <w:t xml:space="preserve">        </w:t>
      </w:r>
      <w:r>
        <w:rPr>
          <w:rFonts w:ascii="Arial" w:hAnsi="Arial" w:cs="Arial"/>
          <w:b/>
          <w:bCs/>
          <w:sz w:val="32"/>
          <w:szCs w:val="32"/>
          <w:shd w:val="clear" w:color="auto" w:fill="000000"/>
          <w:lang/>
        </w:rPr>
        <w:t xml:space="preserve">KOLEKTIVNÍ PŘIHLÁŠKA DO TANEČNÍCH VE STARLETU        </w:t>
      </w:r>
    </w:p>
    <w:p w14:paraId="4A712067" w14:textId="77777777" w:rsidR="00F279A8" w:rsidRDefault="00F279A8">
      <w:pPr>
        <w:ind w:right="-15"/>
        <w:jc w:val="center"/>
      </w:pPr>
    </w:p>
    <w:p w14:paraId="70F4FD7C" w14:textId="77777777" w:rsidR="00F279A8" w:rsidRDefault="00F279A8">
      <w:pPr>
        <w:jc w:val="center"/>
        <w:rPr>
          <w:rFonts w:ascii="Arial" w:hAnsi="Arial" w:cs="Arial"/>
          <w:b/>
          <w:bCs/>
          <w:sz w:val="18"/>
          <w:szCs w:val="18"/>
          <w:lang/>
        </w:rPr>
      </w:pPr>
    </w:p>
    <w:p w14:paraId="01AD77BC" w14:textId="77777777" w:rsidR="00F279A8" w:rsidRDefault="00F279A8">
      <w:pPr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      </w:t>
      </w:r>
    </w:p>
    <w:p w14:paraId="76D71A2C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b/>
          <w:bCs/>
          <w:sz w:val="20"/>
          <w:szCs w:val="20"/>
          <w:lang/>
        </w:rPr>
      </w:pPr>
    </w:p>
    <w:p w14:paraId="3513F0A4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ŠKOLA: ............................................................................................................      TŘÍDA: ...................................</w:t>
      </w:r>
    </w:p>
    <w:p w14:paraId="59038849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77904802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75277FB7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ZÁSTUPCE TŘÍDY - jméno: ..................................................................................................................................       </w:t>
      </w:r>
    </w:p>
    <w:p w14:paraId="075B8D97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5E5381F1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44ACDB35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E-MAIL: ............................................................................................................      TEL.: ......................................</w:t>
      </w:r>
    </w:p>
    <w:p w14:paraId="3662663B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77F8C770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1E080402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b/>
          <w:bCs/>
          <w:sz w:val="20"/>
          <w:szCs w:val="20"/>
          <w:lang/>
        </w:rPr>
      </w:pPr>
    </w:p>
    <w:p w14:paraId="348E7EFE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b/>
          <w:bCs/>
          <w:sz w:val="20"/>
          <w:szCs w:val="20"/>
          <w:lang/>
        </w:rPr>
      </w:pPr>
    </w:p>
    <w:p w14:paraId="59AAADF0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b/>
          <w:bCs/>
          <w:sz w:val="20"/>
          <w:szCs w:val="20"/>
          <w:lang/>
        </w:rPr>
      </w:pPr>
      <w:r>
        <w:pict w14:anchorId="61717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99.65pt;height:2.85pt;z-index:1;mso-wrap-distance-left:0;mso-wrap-distance-right:0;mso-position-horizontal:center" filled="t">
            <v:fill color2="black"/>
            <v:textbox inset="0,0,0,0"/>
            <w10:wrap type="topAndBottom"/>
          </v:shape>
        </w:pict>
      </w:r>
    </w:p>
    <w:p w14:paraId="03DFBDF6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</w:p>
    <w:p w14:paraId="39873DD1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eastAsia="Arial" w:hAnsi="Arial" w:cs="Arial"/>
          <w:b/>
          <w:bCs/>
          <w:sz w:val="22"/>
          <w:szCs w:val="22"/>
          <w:lang/>
        </w:rPr>
        <w:t xml:space="preserve">    </w:t>
      </w:r>
    </w:p>
    <w:p w14:paraId="145B3E4A" w14:textId="77777777" w:rsidR="00F279A8" w:rsidRDefault="00F279A8">
      <w:pPr>
        <w:tabs>
          <w:tab w:val="left" w:pos="300"/>
          <w:tab w:val="left" w:pos="615"/>
        </w:tabs>
      </w:pPr>
      <w:r>
        <w:rPr>
          <w:rFonts w:ascii="Arial" w:hAnsi="Arial" w:cs="Arial"/>
          <w:b/>
          <w:bCs/>
          <w:sz w:val="22"/>
          <w:szCs w:val="22"/>
          <w:lang/>
        </w:rPr>
        <w:tab/>
        <w:t xml:space="preserve">PŘIHLÁŠKY A INFORMACE:  </w:t>
      </w:r>
      <w:r>
        <w:rPr>
          <w:rFonts w:ascii="Arial" w:hAnsi="Arial" w:cs="Arial"/>
          <w:sz w:val="22"/>
          <w:szCs w:val="22"/>
          <w:lang/>
        </w:rPr>
        <w:t>Přes zástupce třídy nebo jednotlivě</w:t>
      </w:r>
    </w:p>
    <w:p w14:paraId="0B715BAD" w14:textId="77777777" w:rsidR="00F279A8" w:rsidRDefault="00F279A8">
      <w:pPr>
        <w:tabs>
          <w:tab w:val="left" w:pos="300"/>
          <w:tab w:val="left" w:pos="615"/>
        </w:tabs>
      </w:pPr>
    </w:p>
    <w:p w14:paraId="16D6B791" w14:textId="77777777" w:rsidR="00F279A8" w:rsidRDefault="00F279A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předáním zástupci TŠ Starlet (domluva telefonická 732 754 293, fb nebo e-mail) </w:t>
      </w:r>
    </w:p>
    <w:p w14:paraId="464D0699" w14:textId="77777777" w:rsidR="00F279A8" w:rsidRDefault="00F279A8">
      <w:pPr>
        <w:tabs>
          <w:tab w:val="left" w:pos="720"/>
        </w:tabs>
        <w:rPr>
          <w:rFonts w:ascii="Arial" w:hAnsi="Arial" w:cs="Arial"/>
          <w:sz w:val="22"/>
          <w:szCs w:val="22"/>
          <w:lang/>
        </w:rPr>
      </w:pPr>
    </w:p>
    <w:p w14:paraId="1402FC05" w14:textId="77777777" w:rsidR="00F279A8" w:rsidRDefault="00F279A8">
      <w:pPr>
        <w:tabs>
          <w:tab w:val="left" w:pos="1020"/>
          <w:tab w:val="left" w:pos="1335"/>
        </w:tabs>
        <w:ind w:left="720"/>
        <w:rPr>
          <w:rFonts w:ascii="Arial" w:hAnsi="Arial" w:cs="Arial"/>
          <w:b/>
          <w:bCs/>
          <w:sz w:val="22"/>
          <w:szCs w:val="22"/>
          <w:lang/>
        </w:rPr>
      </w:pPr>
    </w:p>
    <w:p w14:paraId="518AF686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2"/>
          <w:szCs w:val="22"/>
          <w:lang/>
        </w:rPr>
      </w:pPr>
    </w:p>
    <w:p w14:paraId="5B20610C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eastAsia="Arial" w:hAnsi="Arial" w:cs="Arial"/>
          <w:b/>
          <w:bCs/>
          <w:sz w:val="22"/>
          <w:szCs w:val="22"/>
          <w:lang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/>
        </w:rPr>
        <w:tab/>
        <w:t xml:space="preserve">e-mail: </w:t>
      </w:r>
      <w:hyperlink r:id="rId5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starlet@starlet-brno.cz</w:t>
        </w:r>
      </w:hyperlink>
      <w:r>
        <w:rPr>
          <w:rFonts w:ascii="Arial" w:hAnsi="Arial" w:cs="Arial"/>
          <w:b/>
          <w:bCs/>
          <w:sz w:val="22"/>
          <w:szCs w:val="22"/>
          <w:lang/>
        </w:rPr>
        <w:t xml:space="preserve">     http://www.tsstarlet.cz     </w:t>
      </w:r>
      <w:hyperlink r:id="rId6" w:history="1">
        <w:r>
          <w:rPr>
            <w:rStyle w:val="Hypertextovodkaz"/>
            <w:rFonts w:ascii="Arial" w:hAnsi="Arial" w:cs="Arial"/>
            <w:b/>
            <w:bCs/>
            <w:sz w:val="22"/>
            <w:szCs w:val="22"/>
          </w:rPr>
          <w:t>www.facebook.com/tsstarlet</w:t>
        </w:r>
      </w:hyperlink>
      <w:r>
        <w:rPr>
          <w:rFonts w:ascii="Arial" w:hAnsi="Arial" w:cs="Arial"/>
          <w:b/>
          <w:bCs/>
          <w:sz w:val="22"/>
          <w:szCs w:val="22"/>
          <w:lang/>
        </w:rPr>
        <w:t xml:space="preserve"> </w:t>
      </w:r>
    </w:p>
    <w:p w14:paraId="0437F88F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</w:p>
    <w:p w14:paraId="72472857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</w:p>
    <w:p w14:paraId="2EE379C2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</w:p>
    <w:p w14:paraId="67C2CD88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  <w:r>
        <w:pict w14:anchorId="592EC828">
          <v:shape id="_x0000_s1027" type="#_x0000_t75" style="position:absolute;margin-left:0;margin-top:0;width:499.65pt;height:2.85pt;z-index:2;mso-wrap-distance-left:0;mso-wrap-distance-right:0;mso-position-horizontal:center" filled="t">
            <v:fill color2="black"/>
            <v:textbox inset="0,0,0,0"/>
            <w10:wrap type="topAndBottom"/>
          </v:shape>
        </w:pict>
      </w:r>
    </w:p>
    <w:p w14:paraId="3753D43E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</w:p>
    <w:p w14:paraId="26020F57" w14:textId="77777777" w:rsidR="00F279A8" w:rsidRDefault="00F279A8">
      <w:pPr>
        <w:tabs>
          <w:tab w:val="left" w:pos="300"/>
          <w:tab w:val="left" w:pos="615"/>
        </w:tabs>
        <w:rPr>
          <w:rFonts w:ascii="Arial" w:hAnsi="Arial" w:cs="Arial"/>
          <w:b/>
          <w:bCs/>
          <w:sz w:val="20"/>
          <w:szCs w:val="20"/>
          <w:lang/>
        </w:rPr>
      </w:pPr>
    </w:p>
    <w:p w14:paraId="381334A7" w14:textId="77777777" w:rsidR="00F279A8" w:rsidRDefault="00F279A8">
      <w:pPr>
        <w:tabs>
          <w:tab w:val="left" w:pos="300"/>
          <w:tab w:val="left" w:pos="615"/>
        </w:tabs>
        <w:jc w:val="center"/>
        <w:rPr>
          <w:rFonts w:ascii="Arial" w:hAnsi="Arial" w:cs="Arial"/>
          <w:b/>
          <w:bCs/>
          <w:sz w:val="18"/>
          <w:szCs w:val="18"/>
          <w:shd w:val="clear" w:color="auto" w:fill="B3B3B3"/>
          <w:lang/>
        </w:rPr>
      </w:pPr>
      <w:r>
        <w:rPr>
          <w:rFonts w:ascii="Arial" w:hAnsi="Arial" w:cs="Arial"/>
          <w:b/>
          <w:bCs/>
          <w:shd w:val="clear" w:color="auto" w:fill="B3B3B3"/>
          <w:lang/>
        </w:rPr>
        <w:t>EVIDENCE ZAPLACENÝCH POPLATKŮ ZA TANEČNÍ V SEZÓNĚ 20</w:t>
      </w:r>
      <w:r w:rsidR="002C7FB5">
        <w:rPr>
          <w:rFonts w:ascii="Arial" w:hAnsi="Arial" w:cs="Arial"/>
          <w:b/>
          <w:bCs/>
          <w:shd w:val="clear" w:color="auto" w:fill="B3B3B3"/>
          <w:lang/>
        </w:rPr>
        <w:t>22</w:t>
      </w:r>
      <w:r>
        <w:rPr>
          <w:rFonts w:ascii="Arial" w:hAnsi="Arial" w:cs="Arial"/>
          <w:b/>
          <w:bCs/>
          <w:shd w:val="clear" w:color="auto" w:fill="B3B3B3"/>
          <w:lang/>
        </w:rPr>
        <w:t>/202</w:t>
      </w:r>
      <w:r w:rsidR="002C7FB5">
        <w:rPr>
          <w:rFonts w:ascii="Arial" w:hAnsi="Arial" w:cs="Arial"/>
          <w:b/>
          <w:bCs/>
          <w:shd w:val="clear" w:color="auto" w:fill="B3B3B3"/>
          <w:lang/>
        </w:rPr>
        <w:t>3</w:t>
      </w:r>
    </w:p>
    <w:p w14:paraId="53D7BF69" w14:textId="77777777" w:rsidR="00F279A8" w:rsidRDefault="00F279A8">
      <w:pPr>
        <w:jc w:val="center"/>
        <w:rPr>
          <w:rFonts w:ascii="Arial" w:hAnsi="Arial" w:cs="Arial"/>
          <w:b/>
          <w:bCs/>
          <w:sz w:val="18"/>
          <w:szCs w:val="18"/>
          <w:shd w:val="clear" w:color="auto" w:fill="B3B3B3"/>
          <w:lang/>
        </w:rPr>
      </w:pPr>
    </w:p>
    <w:p w14:paraId="16D709B2" w14:textId="77777777" w:rsidR="00F279A8" w:rsidRDefault="00F279A8">
      <w:pPr>
        <w:jc w:val="center"/>
        <w:rPr>
          <w:rFonts w:ascii="Arial" w:hAnsi="Arial" w:cs="Arial"/>
          <w:b/>
          <w:bCs/>
          <w:sz w:val="18"/>
          <w:szCs w:val="18"/>
          <w:shd w:val="clear" w:color="auto" w:fill="B3B3B3"/>
          <w:lang/>
        </w:rPr>
      </w:pPr>
    </w:p>
    <w:tbl>
      <w:tblPr>
        <w:tblW w:w="10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2917"/>
        <w:gridCol w:w="1275"/>
        <w:gridCol w:w="1350"/>
        <w:gridCol w:w="1290"/>
        <w:gridCol w:w="1556"/>
        <w:gridCol w:w="1517"/>
      </w:tblGrid>
      <w:tr w:rsidR="00F279A8" w14:paraId="731D7B4C" w14:textId="77777777" w:rsidTr="007D3AF5">
        <w:trPr>
          <w:trHeight w:hRule="exact" w:val="397"/>
        </w:trPr>
        <w:tc>
          <w:tcPr>
            <w:tcW w:w="560" w:type="dxa"/>
            <w:vMerge w:val="restart"/>
            <w:tcBorders>
              <w:top w:val="single" w:sz="32" w:space="0" w:color="000000"/>
              <w:left w:val="single" w:sz="32" w:space="0" w:color="000000"/>
              <w:bottom w:val="single" w:sz="32" w:space="0" w:color="000000"/>
            </w:tcBorders>
            <w:shd w:val="clear" w:color="auto" w:fill="auto"/>
          </w:tcPr>
          <w:p w14:paraId="529BB061" w14:textId="77777777" w:rsidR="00F279A8" w:rsidRDefault="00F279A8" w:rsidP="002C7FB5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poř.č</w:t>
            </w:r>
          </w:p>
        </w:tc>
        <w:tc>
          <w:tcPr>
            <w:tcW w:w="2917" w:type="dxa"/>
            <w:vMerge w:val="restart"/>
            <w:tcBorders>
              <w:top w:val="single" w:sz="32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39CA545A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JMÉNO</w:t>
            </w:r>
          </w:p>
        </w:tc>
        <w:tc>
          <w:tcPr>
            <w:tcW w:w="3915" w:type="dxa"/>
            <w:gridSpan w:val="3"/>
            <w:tcBorders>
              <w:top w:val="single" w:sz="3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D5BE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platba</w:t>
            </w:r>
          </w:p>
        </w:tc>
        <w:tc>
          <w:tcPr>
            <w:tcW w:w="1556" w:type="dxa"/>
            <w:vMerge w:val="restart"/>
            <w:tcBorders>
              <w:top w:val="single" w:sz="32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479E93B8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podpis</w:t>
            </w:r>
          </w:p>
        </w:tc>
        <w:tc>
          <w:tcPr>
            <w:tcW w:w="1517" w:type="dxa"/>
            <w:vMerge w:val="restart"/>
            <w:tcBorders>
              <w:top w:val="single" w:sz="32" w:space="0" w:color="000000"/>
              <w:left w:val="single" w:sz="4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14:paraId="2995CE71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pozn.</w:t>
            </w:r>
          </w:p>
        </w:tc>
      </w:tr>
      <w:tr w:rsidR="00F279A8" w14:paraId="0FC01700" w14:textId="77777777" w:rsidTr="007D3AF5">
        <w:trPr>
          <w:trHeight w:hRule="exact" w:val="728"/>
        </w:trPr>
        <w:tc>
          <w:tcPr>
            <w:tcW w:w="560" w:type="dxa"/>
            <w:vMerge/>
            <w:tcBorders>
              <w:top w:val="single" w:sz="32" w:space="0" w:color="000000"/>
              <w:left w:val="single" w:sz="32" w:space="0" w:color="000000"/>
              <w:bottom w:val="single" w:sz="32" w:space="0" w:color="000000"/>
            </w:tcBorders>
            <w:shd w:val="clear" w:color="auto" w:fill="auto"/>
          </w:tcPr>
          <w:p w14:paraId="4D0FFFEE" w14:textId="77777777" w:rsidR="00F279A8" w:rsidRDefault="00F279A8">
            <w:pPr>
              <w:snapToGrid w:val="0"/>
            </w:pPr>
          </w:p>
        </w:tc>
        <w:tc>
          <w:tcPr>
            <w:tcW w:w="2917" w:type="dxa"/>
            <w:vMerge/>
            <w:tcBorders>
              <w:top w:val="single" w:sz="32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79DA27E5" w14:textId="77777777" w:rsidR="00F279A8" w:rsidRDefault="00F279A8">
            <w:pPr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4139859C" w14:textId="77777777" w:rsidR="00F279A8" w:rsidRDefault="00F279A8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Minitaneční</w:t>
            </w:r>
          </w:p>
          <w:p w14:paraId="56C7909B" w14:textId="77777777" w:rsidR="00F279A8" w:rsidRDefault="002C7FB5" w:rsidP="002C7FB5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45</w:t>
            </w:r>
            <w:r w:rsidR="00F279A8">
              <w:rPr>
                <w:rFonts w:ascii="Arial" w:hAnsi="Arial" w:cs="Arial"/>
                <w:sz w:val="18"/>
                <w:szCs w:val="18"/>
                <w:lang/>
              </w:rPr>
              <w:t>0,-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41036978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Zápisné ZT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  <w:t>500,-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3AF1EE4C" w14:textId="77777777" w:rsidR="00F279A8" w:rsidRDefault="002C7FB5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Platba </w:t>
            </w:r>
            <w:r>
              <w:rPr>
                <w:rFonts w:ascii="Arial" w:hAnsi="Arial" w:cs="Arial"/>
                <w:sz w:val="18"/>
                <w:szCs w:val="18"/>
                <w:lang/>
              </w:rPr>
              <w:br/>
              <w:t>on-line</w:t>
            </w:r>
          </w:p>
        </w:tc>
        <w:tc>
          <w:tcPr>
            <w:tcW w:w="1556" w:type="dxa"/>
            <w:vMerge/>
            <w:tcBorders>
              <w:top w:val="single" w:sz="32" w:space="0" w:color="000000"/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6E4F9AF2" w14:textId="77777777" w:rsidR="00F279A8" w:rsidRDefault="00F279A8">
            <w:pPr>
              <w:snapToGrid w:val="0"/>
            </w:pPr>
          </w:p>
        </w:tc>
        <w:tc>
          <w:tcPr>
            <w:tcW w:w="1517" w:type="dxa"/>
            <w:vMerge/>
            <w:tcBorders>
              <w:top w:val="single" w:sz="32" w:space="0" w:color="000000"/>
              <w:left w:val="single" w:sz="4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14:paraId="7EF81EBC" w14:textId="77777777" w:rsidR="00F279A8" w:rsidRDefault="00F279A8">
            <w:pPr>
              <w:snapToGrid w:val="0"/>
            </w:pPr>
          </w:p>
        </w:tc>
      </w:tr>
      <w:tr w:rsidR="00F279A8" w14:paraId="54C7EFB8" w14:textId="77777777" w:rsidTr="007D3AF5">
        <w:trPr>
          <w:trHeight w:hRule="exact" w:val="465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027C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44B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CE2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B38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9B4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022E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3D287972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11CFCA8D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4681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827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7645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B47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442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36A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D8C7E22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3ED46586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A41C9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AF9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DE6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42D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523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5B4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3E939553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2DB8D6ED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8D62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4.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E24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E3C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702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75F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0FC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53E906DB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7135EE3E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13FF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5.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E59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CD3E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11C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808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5E1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012B3251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4E481222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AFCB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6.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DA1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419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89E7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3EA9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B4E8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13D0DA01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189205A9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7DEA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7.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528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BFD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253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C33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ED3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D253C94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17D9803E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DCAB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8.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4F6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26F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3B80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FC5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A964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4844F0DF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41E47694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8D37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9.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1D6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72A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4AC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F49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A92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522A7557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1D479E1A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5DBC9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10.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ADE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12F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A4F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53C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6CF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331DE785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3A3BF364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1B8B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11.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840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F26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643A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C05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1BC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8E6684B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131E8798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51DC5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12.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3CB4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981C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3E71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426C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1FAC8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32" w:space="0" w:color="000000"/>
            </w:tcBorders>
            <w:shd w:val="clear" w:color="auto" w:fill="auto"/>
          </w:tcPr>
          <w:p w14:paraId="192A9EE5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7D3AF5" w14:paraId="1DF0A6BC" w14:textId="77777777" w:rsidTr="007D3AF5">
        <w:trPr>
          <w:trHeight w:hRule="exact" w:val="369"/>
        </w:trPr>
        <w:tc>
          <w:tcPr>
            <w:tcW w:w="560" w:type="dxa"/>
            <w:tcBorders>
              <w:top w:val="single" w:sz="4" w:space="0" w:color="auto"/>
              <w:left w:val="single" w:sz="3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1E0" w14:textId="77777777" w:rsidR="007D3AF5" w:rsidRDefault="007D3AF5">
            <w:pPr>
              <w:pStyle w:val="Obsahtabulky"/>
              <w:snapToGrid w:val="0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lastRenderedPageBreak/>
              <w:t>13.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35F0" w14:textId="77777777" w:rsidR="007D3AF5" w:rsidRDefault="007D3AF5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D735" w14:textId="77777777" w:rsidR="007D3AF5" w:rsidRDefault="007D3AF5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EDBD" w14:textId="77777777" w:rsidR="007D3AF5" w:rsidRDefault="007D3AF5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53995" w14:textId="77777777" w:rsidR="007D3AF5" w:rsidRDefault="007D3AF5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05BD" w14:textId="77777777" w:rsidR="007D3AF5" w:rsidRDefault="007D3AF5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</w:tcPr>
          <w:p w14:paraId="694BD9D5" w14:textId="77777777" w:rsidR="007D3AF5" w:rsidRDefault="007D3AF5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0E8CE9E2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326B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14.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00E9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508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3D0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803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0F18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197DEA29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7A4B7C35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456A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15.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C3D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916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F4A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FC9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EB9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1B111B28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0302A3EF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903AD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16.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D89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36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6B7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24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E64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4ED2AB4E" w14:textId="77777777" w:rsidR="00F279A8" w:rsidRDefault="00F279A8" w:rsidP="007D3AF5">
            <w:pPr>
              <w:pStyle w:val="Obsahtabulky"/>
              <w:snapToGrid w:val="0"/>
              <w:ind w:left="-15" w:right="-75"/>
            </w:pPr>
          </w:p>
        </w:tc>
      </w:tr>
      <w:tr w:rsidR="00F279A8" w14:paraId="7E5B47E4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BE13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17.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A5D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DA4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1BE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50A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C11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2375EEEA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3BE89A60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0193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18.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EB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9343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F2E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424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B15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3CD469B8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3A757C3C" w14:textId="77777777" w:rsidTr="007D3AF5">
        <w:trPr>
          <w:trHeight w:val="397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293E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19.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1D9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238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3E6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A93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641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58D9E6BB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48631CEE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DDA4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20.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C03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879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F59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6E4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7E6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1243A6CF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0ADF892F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A61D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21.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5D3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913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398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9CE6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2D0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9CEBAC1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5CFA75CA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8859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22.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819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89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025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476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048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5BA17B0D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578B7BF5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BEF2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23.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075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05C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57D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F9A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0D2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677390EB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660AED35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581F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24.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4693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2A0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BC8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E99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5DA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93AF661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4767C8EC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01C4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25.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8B2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286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805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546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3E2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B780BC0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05579AFB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EF75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26.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40A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B4F4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9C3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28B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ECA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60BB1D15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20968FF5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3553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27.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761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080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CCC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F9F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421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2D5B3F42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5279475A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D80B2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28.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0C9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2A1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664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848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AA9E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6AA4E1DA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70824022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33BC3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29.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692E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CC2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923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41D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D5D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2CA92878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60A5F46F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4F90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30.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20D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275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B7F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188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B31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716C3E7B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041D0337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3AFD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31.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CEA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E4B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D50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A51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9247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0358E384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5C55FE30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1AA9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32.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C2B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152B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EF2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B7E1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379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21D75148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05144D9F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558C4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33.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558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25B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9E4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5B9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7A6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3A5FB7A0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1F745A34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DBA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34.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75C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1ADA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E293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294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3BD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53026F4A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4E7BBF1F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3B15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35.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6554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130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6A7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EB35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23A7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433E7783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3C81B30F" w14:textId="77777777" w:rsidTr="007D3AF5">
        <w:trPr>
          <w:trHeight w:hRule="exact" w:val="369"/>
        </w:trPr>
        <w:tc>
          <w:tcPr>
            <w:tcW w:w="560" w:type="dxa"/>
            <w:tcBorders>
              <w:left w:val="single" w:sz="3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FDCA1" w14:textId="77777777" w:rsidR="00F279A8" w:rsidRDefault="00F279A8">
            <w:pPr>
              <w:pStyle w:val="Obsahtabulky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/>
              </w:rPr>
              <w:t>36.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FA9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1359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F72D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5BE2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9B1C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32" w:space="0" w:color="000000"/>
            </w:tcBorders>
            <w:shd w:val="clear" w:color="auto" w:fill="auto"/>
          </w:tcPr>
          <w:p w14:paraId="561D48E1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  <w:tr w:rsidR="00F279A8" w14:paraId="74BB573A" w14:textId="77777777" w:rsidTr="007D3AF5">
        <w:trPr>
          <w:trHeight w:val="448"/>
        </w:trPr>
        <w:tc>
          <w:tcPr>
            <w:tcW w:w="560" w:type="dxa"/>
            <w:tcBorders>
              <w:left w:val="single" w:sz="32" w:space="0" w:color="000000"/>
              <w:bottom w:val="single" w:sz="32" w:space="0" w:color="000000"/>
            </w:tcBorders>
            <w:shd w:val="clear" w:color="auto" w:fill="auto"/>
            <w:vAlign w:val="center"/>
          </w:tcPr>
          <w:p w14:paraId="56BF1FB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7D2F8996" w14:textId="77777777" w:rsidR="007D3AF5" w:rsidRPr="007D3AF5" w:rsidRDefault="007D3AF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</w:p>
          <w:p w14:paraId="23BE39DA" w14:textId="77777777" w:rsidR="00F279A8" w:rsidRPr="007D3AF5" w:rsidRDefault="00F279A8">
            <w:pPr>
              <w:pStyle w:val="Obsahtabulky"/>
              <w:snapToGrid w:val="0"/>
            </w:pPr>
            <w:r w:rsidRPr="007D3AF5">
              <w:rPr>
                <w:rFonts w:ascii="Arial" w:hAnsi="Arial" w:cs="Arial"/>
                <w:b/>
                <w:bCs/>
                <w:lang/>
              </w:rPr>
              <w:t>CELKEM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53BE2B7F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41979608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6F638426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32" w:space="0" w:color="000000"/>
            </w:tcBorders>
            <w:shd w:val="clear" w:color="auto" w:fill="auto"/>
          </w:tcPr>
          <w:p w14:paraId="57D19E70" w14:textId="77777777" w:rsidR="00F279A8" w:rsidRDefault="00F279A8">
            <w:pPr>
              <w:pStyle w:val="Obsahtabulky"/>
              <w:snapToGrid w:val="0"/>
              <w:jc w:val="center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</w:tcPr>
          <w:p w14:paraId="1FB8199D" w14:textId="77777777" w:rsidR="00F279A8" w:rsidRDefault="00F279A8">
            <w:pPr>
              <w:pStyle w:val="Obsahtabulky"/>
              <w:snapToGrid w:val="0"/>
              <w:ind w:left="-15" w:right="-75"/>
              <w:jc w:val="center"/>
            </w:pPr>
          </w:p>
        </w:tc>
      </w:tr>
    </w:tbl>
    <w:p w14:paraId="520E38F1" w14:textId="77777777" w:rsidR="00F279A8" w:rsidRDefault="00F279A8">
      <w:pPr>
        <w:jc w:val="center"/>
      </w:pPr>
    </w:p>
    <w:p w14:paraId="06AB4C8C" w14:textId="77777777" w:rsidR="00F279A8" w:rsidRDefault="00F279A8">
      <w:pPr>
        <w:jc w:val="center"/>
      </w:pPr>
    </w:p>
    <w:p w14:paraId="74A445E9" w14:textId="77777777" w:rsidR="00F279A8" w:rsidRDefault="00F279A8">
      <w:pPr>
        <w:jc w:val="center"/>
      </w:pPr>
    </w:p>
    <w:p w14:paraId="5D1AFE8B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ČÁSTKA: Kč .................................  za TŠ převzal dne: ..........…....……........   podpis: ..................…..…........…</w:t>
      </w:r>
    </w:p>
    <w:p w14:paraId="6FA400EC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01C44331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6152602D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ČÁSTKA: Kč .................................  za TŠ převzal dne: ..........…....……........   podpis: ..................…..…........…</w:t>
      </w:r>
    </w:p>
    <w:p w14:paraId="30409317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3857A3AF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152F519C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ČÁSTKA: Kč .................................  za TŠ převzal dne: ..........…....……........   podpis: ..................…..…...........</w:t>
      </w:r>
    </w:p>
    <w:p w14:paraId="535A89C3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5363F19A" w14:textId="77777777" w:rsidR="00F279A8" w:rsidRDefault="00F279A8">
      <w:pPr>
        <w:tabs>
          <w:tab w:val="left" w:pos="300"/>
          <w:tab w:val="left" w:pos="615"/>
        </w:tabs>
        <w:ind w:firstLine="284"/>
        <w:rPr>
          <w:rFonts w:ascii="Arial" w:hAnsi="Arial" w:cs="Arial"/>
          <w:sz w:val="20"/>
          <w:szCs w:val="20"/>
          <w:lang/>
        </w:rPr>
      </w:pPr>
    </w:p>
    <w:p w14:paraId="3C389323" w14:textId="77777777" w:rsidR="00F279A8" w:rsidRDefault="00F279A8">
      <w:pPr>
        <w:tabs>
          <w:tab w:val="left" w:pos="300"/>
          <w:tab w:val="left" w:pos="615"/>
        </w:tabs>
        <w:ind w:firstLine="284"/>
        <w:jc w:val="center"/>
        <w:rPr>
          <w:rFonts w:ascii="Arial" w:hAnsi="Arial" w:cs="Arial"/>
          <w:b/>
          <w:bCs/>
          <w:sz w:val="20"/>
          <w:szCs w:val="20"/>
          <w:lang/>
        </w:rPr>
      </w:pPr>
    </w:p>
    <w:sectPr w:rsidR="00F279A8" w:rsidSect="007D3AF5">
      <w:pgSz w:w="11906" w:h="16838"/>
      <w:pgMar w:top="851" w:right="990" w:bottom="851" w:left="76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/>
      </w:rPr>
    </w:lvl>
    <w:lvl w:ilvl="1">
      <w:start w:val="1"/>
      <w:numFmt w:val="bullet"/>
      <w:lvlText w:val=""/>
      <w:lvlJc w:val="left"/>
      <w:pPr>
        <w:tabs>
          <w:tab w:val="num" w:pos="1256"/>
        </w:tabs>
        <w:ind w:left="1256" w:hanging="360"/>
      </w:pPr>
      <w:rPr>
        <w:rFonts w:ascii="Symbol" w:hAnsi="Symbol" w:cs="StarSymbol"/>
        <w:sz w:val="18"/>
        <w:szCs w:val="18"/>
        <w:lang/>
      </w:rPr>
    </w:lvl>
    <w:lvl w:ilvl="2">
      <w:start w:val="1"/>
      <w:numFmt w:val="bullet"/>
      <w:lvlText w:val=""/>
      <w:lvlJc w:val="left"/>
      <w:pPr>
        <w:tabs>
          <w:tab w:val="num" w:pos="1792"/>
        </w:tabs>
        <w:ind w:left="1792" w:hanging="360"/>
      </w:pPr>
      <w:rPr>
        <w:rFonts w:ascii="Symbol" w:hAnsi="Symbol" w:cs="StarSymbol"/>
        <w:sz w:val="18"/>
        <w:szCs w:val="18"/>
        <w:lang/>
      </w:rPr>
    </w:lvl>
    <w:lvl w:ilvl="3">
      <w:start w:val="1"/>
      <w:numFmt w:val="bullet"/>
      <w:lvlText w:val=""/>
      <w:lvlJc w:val="left"/>
      <w:pPr>
        <w:tabs>
          <w:tab w:val="num" w:pos="2328"/>
        </w:tabs>
        <w:ind w:left="2328" w:hanging="360"/>
      </w:pPr>
      <w:rPr>
        <w:rFonts w:ascii="Symbol" w:hAnsi="Symbol" w:cs="StarSymbol"/>
        <w:sz w:val="18"/>
        <w:szCs w:val="18"/>
        <w:lang/>
      </w:rPr>
    </w:lvl>
    <w:lvl w:ilvl="4">
      <w:start w:val="1"/>
      <w:numFmt w:val="bullet"/>
      <w:lvlText w:val=""/>
      <w:lvlJc w:val="left"/>
      <w:pPr>
        <w:tabs>
          <w:tab w:val="num" w:pos="2864"/>
        </w:tabs>
        <w:ind w:left="2864" w:hanging="360"/>
      </w:pPr>
      <w:rPr>
        <w:rFonts w:ascii="Symbol" w:hAnsi="Symbol" w:cs="StarSymbol"/>
        <w:sz w:val="18"/>
        <w:szCs w:val="18"/>
        <w:lang/>
      </w:rPr>
    </w:lvl>
    <w:lvl w:ilvl="5">
      <w:start w:val="1"/>
      <w:numFmt w:val="bullet"/>
      <w:lvlText w:val=""/>
      <w:lvlJc w:val="left"/>
      <w:pPr>
        <w:tabs>
          <w:tab w:val="num" w:pos="3400"/>
        </w:tabs>
        <w:ind w:left="3400" w:hanging="360"/>
      </w:pPr>
      <w:rPr>
        <w:rFonts w:ascii="Symbol" w:hAnsi="Symbol" w:cs="StarSymbol"/>
        <w:sz w:val="18"/>
        <w:szCs w:val="18"/>
        <w:lang/>
      </w:rPr>
    </w:lvl>
    <w:lvl w:ilvl="6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StarSymbol"/>
        <w:sz w:val="18"/>
        <w:szCs w:val="18"/>
        <w:lang/>
      </w:rPr>
    </w:lvl>
    <w:lvl w:ilvl="7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cs="StarSymbol"/>
        <w:sz w:val="18"/>
        <w:szCs w:val="18"/>
        <w:lang/>
      </w:rPr>
    </w:lvl>
    <w:lvl w:ilvl="8">
      <w:start w:val="1"/>
      <w:numFmt w:val="bullet"/>
      <w:lvlText w:val=""/>
      <w:lvlJc w:val="left"/>
      <w:pPr>
        <w:tabs>
          <w:tab w:val="num" w:pos="5008"/>
        </w:tabs>
        <w:ind w:left="5008" w:hanging="360"/>
      </w:pPr>
      <w:rPr>
        <w:rFonts w:ascii="Symbol" w:hAnsi="Symbol" w:cs="StarSymbol"/>
        <w:sz w:val="18"/>
        <w:szCs w:val="18"/>
        <w:lang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AF5"/>
    <w:rsid w:val="002C7FB5"/>
    <w:rsid w:val="007D3AF5"/>
    <w:rsid w:val="00F279A8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3A8D6B9"/>
  <w15:chartTrackingRefBased/>
  <w15:docId w15:val="{F5C9C9F4-22F1-4610-89C7-BB44482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  <w:lang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Vodorovnra">
    <w:name w:val="Vodorovná čára"/>
    <w:basedOn w:val="Normln"/>
    <w:next w:val="Zkladntex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tsstarlet" TargetMode="External"/><Relationship Id="rId5" Type="http://schemas.openxmlformats.org/officeDocument/2006/relationships/hyperlink" Target="mailto:starlet@starlet-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12" baseType="variant"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http://www.facebook.com/tsstarlet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mailto:starlet@starlet-brno.cz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Buryanová</dc:creator>
  <cp:keywords/>
  <dc:description/>
  <cp:lastModifiedBy>Miroslav Fiala</cp:lastModifiedBy>
  <cp:revision>2</cp:revision>
  <cp:lastPrinted>2019-08-09T16:51:00Z</cp:lastPrinted>
  <dcterms:created xsi:type="dcterms:W3CDTF">2021-10-12T19:37:00Z</dcterms:created>
  <dcterms:modified xsi:type="dcterms:W3CDTF">2021-10-12T19:37:00Z</dcterms:modified>
</cp:coreProperties>
</file>